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8D" w:rsidRPr="0090001D" w:rsidRDefault="004E318D" w:rsidP="004E318D">
      <w:pPr>
        <w:rPr>
          <w:rFonts w:ascii="Times New Roman" w:hAnsi="Times New Roman"/>
          <w:b/>
          <w:sz w:val="24"/>
          <w:szCs w:val="24"/>
        </w:rPr>
      </w:pPr>
      <w:r w:rsidRPr="0090001D">
        <w:rPr>
          <w:rFonts w:ascii="Times New Roman" w:hAnsi="Times New Roman"/>
          <w:b/>
          <w:sz w:val="24"/>
          <w:szCs w:val="24"/>
        </w:rPr>
        <w:t>MODELLO  CANDIDATURA PER SELEZIONE  DI UN DOCENTE REFERENTE PER LA VALUTAZIONE</w:t>
      </w:r>
    </w:p>
    <w:p w:rsidR="004E318D" w:rsidRPr="0090001D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Al Dirigente Scolastico</w:t>
      </w:r>
    </w:p>
    <w:p w:rsidR="004E318D" w:rsidRPr="0090001D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 xml:space="preserve">Istituto Comprensivo “ Giovanni Falcone” </w:t>
      </w:r>
    </w:p>
    <w:p w:rsidR="004E318D" w:rsidRPr="0090001D" w:rsidRDefault="004E318D" w:rsidP="004E31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San Giovanni La Punta (CT)</w:t>
      </w:r>
    </w:p>
    <w:p w:rsidR="008F21EA" w:rsidRPr="001F11DE" w:rsidRDefault="002A3054" w:rsidP="008F21EA">
      <w:pPr>
        <w:rPr>
          <w:rFonts w:ascii="Times New Roman" w:hAnsi="Times New Roman"/>
          <w:szCs w:val="24"/>
        </w:rPr>
      </w:pPr>
      <w:r w:rsidRPr="0090001D">
        <w:rPr>
          <w:rFonts w:ascii="Times New Roman" w:hAnsi="Times New Roman"/>
          <w:b/>
          <w:sz w:val="24"/>
          <w:szCs w:val="24"/>
        </w:rPr>
        <w:br/>
      </w:r>
      <w:r w:rsidR="004E318D" w:rsidRPr="0090001D">
        <w:rPr>
          <w:rFonts w:ascii="Times New Roman" w:hAnsi="Times New Roman"/>
          <w:b/>
          <w:sz w:val="24"/>
          <w:szCs w:val="24"/>
        </w:rPr>
        <w:t>OGGETTO: Domanda di partecipazione alla selezione di n. 1 DOCENTE  REFERENTE PER LA VALUTAZIONE  per il</w:t>
      </w:r>
      <w:r w:rsidR="00DA584F">
        <w:rPr>
          <w:rFonts w:ascii="Times New Roman" w:hAnsi="Times New Roman"/>
          <w:b/>
          <w:sz w:val="24"/>
          <w:szCs w:val="24"/>
        </w:rPr>
        <w:t xml:space="preserve"> </w:t>
      </w:r>
      <w:r w:rsidR="004E318D" w:rsidRPr="0090001D">
        <w:rPr>
          <w:rFonts w:ascii="Times New Roman" w:hAnsi="Times New Roman"/>
          <w:b/>
          <w:sz w:val="24"/>
          <w:szCs w:val="24"/>
        </w:rPr>
        <w:t xml:space="preserve">Progetto </w:t>
      </w:r>
      <w:r w:rsidRPr="0090001D">
        <w:rPr>
          <w:rFonts w:ascii="Times New Roman" w:eastAsia="Cambria" w:hAnsi="Times New Roman"/>
          <w:b/>
          <w:sz w:val="24"/>
          <w:szCs w:val="24"/>
        </w:rPr>
        <w:t>“</w:t>
      </w:r>
      <w:proofErr w:type="spellStart"/>
      <w:r w:rsidRPr="0090001D">
        <w:rPr>
          <w:rFonts w:ascii="Times New Roman" w:eastAsia="Cambria" w:hAnsi="Times New Roman"/>
          <w:b/>
          <w:sz w:val="24"/>
          <w:szCs w:val="24"/>
        </w:rPr>
        <w:t>SCUOLA…PIACERE</w:t>
      </w:r>
      <w:proofErr w:type="spellEnd"/>
      <w:r w:rsidRPr="0090001D">
        <w:rPr>
          <w:rFonts w:ascii="Times New Roman" w:eastAsia="Cambria" w:hAnsi="Times New Roman"/>
          <w:b/>
          <w:sz w:val="24"/>
          <w:szCs w:val="24"/>
        </w:rPr>
        <w:t xml:space="preserve"> </w:t>
      </w:r>
      <w:proofErr w:type="spellStart"/>
      <w:r w:rsidRPr="0090001D">
        <w:rPr>
          <w:rFonts w:ascii="Times New Roman" w:eastAsia="Cambria" w:hAnsi="Times New Roman"/>
          <w:b/>
          <w:sz w:val="24"/>
          <w:szCs w:val="24"/>
        </w:rPr>
        <w:t>DI</w:t>
      </w:r>
      <w:proofErr w:type="spellEnd"/>
      <w:r w:rsidRPr="0090001D">
        <w:rPr>
          <w:rFonts w:ascii="Times New Roman" w:eastAsia="Cambria" w:hAnsi="Times New Roman"/>
          <w:b/>
          <w:sz w:val="24"/>
          <w:szCs w:val="24"/>
        </w:rPr>
        <w:t xml:space="preserve"> APPRENDERE”</w:t>
      </w:r>
      <w:r w:rsidRPr="0090001D">
        <w:rPr>
          <w:rFonts w:ascii="Times New Roman" w:eastAsia="Cambria" w:hAnsi="Times New Roman"/>
          <w:b/>
          <w:sz w:val="24"/>
          <w:szCs w:val="24"/>
        </w:rPr>
        <w:br/>
      </w:r>
      <w:r w:rsidR="004E318D" w:rsidRPr="0090001D">
        <w:rPr>
          <w:rFonts w:ascii="Times New Roman" w:hAnsi="Times New Roman"/>
          <w:sz w:val="24"/>
          <w:szCs w:val="24"/>
        </w:rPr>
        <w:t xml:space="preserve">riferito  all’ Avviso Pubblico  AOODGEFID/ </w:t>
      </w:r>
      <w:proofErr w:type="spellStart"/>
      <w:r w:rsidR="004E318D" w:rsidRPr="0090001D">
        <w:rPr>
          <w:rFonts w:ascii="Times New Roman" w:hAnsi="Times New Roman"/>
          <w:sz w:val="24"/>
          <w:szCs w:val="24"/>
        </w:rPr>
        <w:t>Prot</w:t>
      </w:r>
      <w:proofErr w:type="spellEnd"/>
      <w:r w:rsidR="004E318D" w:rsidRPr="0090001D">
        <w:rPr>
          <w:rFonts w:ascii="Times New Roman" w:hAnsi="Times New Roman"/>
          <w:sz w:val="24"/>
          <w:szCs w:val="24"/>
        </w:rPr>
        <w:t xml:space="preserve">. n. 1953 del 21/02/2017: “Potenziamento delle competenze di base in chiave innovativa, a supporto dell’offerta formativa”.  Asse I – Istruzione – Fondo Sociale Europeo (FSE). Obiettivo Specifico 10.2 – Miglioramento delle competenze chiave degli allievi, anche mediante il supporto dello sviluppo delle capacità di docenti, formatori e staff. </w:t>
      </w:r>
      <w:r w:rsidR="008F21EA" w:rsidRPr="001F11DE">
        <w:rPr>
          <w:rFonts w:ascii="Times New Roman" w:eastAsia="Cambria" w:hAnsi="Times New Roman"/>
          <w:sz w:val="24"/>
        </w:rPr>
        <w:t xml:space="preserve">. Azione </w:t>
      </w:r>
      <w:r w:rsidR="008F21EA" w:rsidRPr="001F11DE">
        <w:rPr>
          <w:rFonts w:ascii="Times New Roman" w:hAnsi="Times New Roman"/>
          <w:sz w:val="24"/>
          <w:szCs w:val="24"/>
        </w:rPr>
        <w:t>10.2.2 Azioni di integrazione e potenziamento delle aree disciplinari di base (lingua italiana, lingue straniere, matematica, scienze, nuove tecnologie e nuovi linguaggi, ecc.).</w:t>
      </w:r>
    </w:p>
    <w:p w:rsidR="004E318D" w:rsidRPr="0090001D" w:rsidRDefault="004E318D" w:rsidP="0090001D">
      <w:pPr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Il/Lasottoscritto/a</w:t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</w:r>
      <w:r w:rsidRPr="0090001D">
        <w:rPr>
          <w:rFonts w:ascii="Times New Roman" w:hAnsi="Times New Roman"/>
          <w:sz w:val="24"/>
          <w:szCs w:val="24"/>
        </w:rPr>
        <w:softHyphen/>
        <w:t>nato/a  ______________</w:t>
      </w:r>
      <w:r w:rsidR="0090001D">
        <w:rPr>
          <w:rFonts w:ascii="Times New Roman" w:hAnsi="Times New Roman"/>
          <w:sz w:val="24"/>
          <w:szCs w:val="24"/>
        </w:rPr>
        <w:t>_____________i</w:t>
      </w:r>
      <w:r w:rsidRPr="0090001D">
        <w:rPr>
          <w:rFonts w:ascii="Times New Roman" w:hAnsi="Times New Roman"/>
          <w:sz w:val="24"/>
          <w:szCs w:val="24"/>
        </w:rPr>
        <w:t>l___</w:t>
      </w:r>
      <w:r w:rsidR="0090001D">
        <w:rPr>
          <w:rFonts w:ascii="Times New Roman" w:hAnsi="Times New Roman"/>
          <w:sz w:val="24"/>
          <w:szCs w:val="24"/>
        </w:rPr>
        <w:t>_________________________</w:t>
      </w:r>
      <w:r w:rsidR="0090001D">
        <w:rPr>
          <w:rFonts w:ascii="Times New Roman" w:hAnsi="Times New Roman"/>
          <w:sz w:val="24"/>
          <w:szCs w:val="24"/>
        </w:rPr>
        <w:br/>
      </w:r>
      <w:r w:rsidRPr="0090001D">
        <w:rPr>
          <w:rFonts w:ascii="Times New Roman" w:hAnsi="Times New Roman"/>
          <w:sz w:val="24"/>
          <w:szCs w:val="24"/>
        </w:rPr>
        <w:t>residente a __</w:t>
      </w:r>
      <w:r w:rsidR="0090001D">
        <w:rPr>
          <w:rFonts w:ascii="Times New Roman" w:hAnsi="Times New Roman"/>
          <w:sz w:val="24"/>
          <w:szCs w:val="24"/>
        </w:rPr>
        <w:t>__________________________</w:t>
      </w:r>
      <w:r w:rsidRPr="0090001D">
        <w:rPr>
          <w:rFonts w:ascii="Times New Roman" w:hAnsi="Times New Roman"/>
          <w:sz w:val="24"/>
          <w:szCs w:val="24"/>
        </w:rPr>
        <w:t xml:space="preserve"> in via </w:t>
      </w:r>
      <w:r w:rsidR="0090001D">
        <w:rPr>
          <w:rFonts w:ascii="Times New Roman" w:hAnsi="Times New Roman"/>
          <w:sz w:val="24"/>
          <w:szCs w:val="24"/>
        </w:rPr>
        <w:t>__________________________</w:t>
      </w:r>
      <w:r w:rsidRPr="0090001D">
        <w:rPr>
          <w:rFonts w:ascii="Times New Roman" w:hAnsi="Times New Roman"/>
          <w:sz w:val="24"/>
          <w:szCs w:val="24"/>
        </w:rPr>
        <w:t>n._________</w:t>
      </w:r>
    </w:p>
    <w:p w:rsidR="004E318D" w:rsidRPr="0090001D" w:rsidRDefault="004E318D" w:rsidP="0090001D">
      <w:pPr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 xml:space="preserve">codice fiscale </w:t>
      </w:r>
      <w:r w:rsidR="0090001D">
        <w:rPr>
          <w:rFonts w:ascii="Times New Roman" w:hAnsi="Times New Roman"/>
          <w:sz w:val="24"/>
          <w:szCs w:val="24"/>
        </w:rPr>
        <w:t>___________________________tel.________________________</w:t>
      </w:r>
      <w:r w:rsidRPr="0090001D">
        <w:rPr>
          <w:rFonts w:ascii="Times New Roman" w:hAnsi="Times New Roman"/>
          <w:sz w:val="24"/>
          <w:szCs w:val="24"/>
        </w:rPr>
        <w:t>cel</w:t>
      </w:r>
      <w:r w:rsidR="0090001D">
        <w:rPr>
          <w:rFonts w:ascii="Times New Roman" w:hAnsi="Times New Roman"/>
          <w:sz w:val="24"/>
          <w:szCs w:val="24"/>
        </w:rPr>
        <w:t>l_______________________</w:t>
      </w:r>
    </w:p>
    <w:p w:rsidR="004E318D" w:rsidRPr="0090001D" w:rsidRDefault="004E318D" w:rsidP="0090001D">
      <w:pPr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indirizzo mail ___________</w:t>
      </w:r>
      <w:r w:rsidR="0090001D">
        <w:rPr>
          <w:rFonts w:ascii="Times New Roman" w:hAnsi="Times New Roman"/>
          <w:sz w:val="24"/>
          <w:szCs w:val="24"/>
        </w:rPr>
        <w:t>____________________</w:t>
      </w:r>
      <w:r w:rsidRPr="0090001D">
        <w:rPr>
          <w:rFonts w:ascii="Times New Roman" w:hAnsi="Times New Roman"/>
          <w:sz w:val="24"/>
          <w:szCs w:val="24"/>
        </w:rPr>
        <w:t xml:space="preserve"> qualifica _____</w:t>
      </w:r>
      <w:r w:rsidR="0090001D">
        <w:rPr>
          <w:rFonts w:ascii="Times New Roman" w:hAnsi="Times New Roman"/>
          <w:sz w:val="24"/>
          <w:szCs w:val="24"/>
        </w:rPr>
        <w:t>________________________</w:t>
      </w:r>
    </w:p>
    <w:p w:rsidR="004E318D" w:rsidRPr="0090001D" w:rsidRDefault="004E318D" w:rsidP="0090001D">
      <w:pPr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in servizio presso ________________</w:t>
      </w:r>
      <w:r w:rsidR="0090001D">
        <w:rPr>
          <w:rFonts w:ascii="Times New Roman" w:hAnsi="Times New Roman"/>
          <w:sz w:val="24"/>
          <w:szCs w:val="24"/>
        </w:rPr>
        <w:t>_______________________________</w:t>
      </w:r>
      <w:r w:rsidRPr="0090001D">
        <w:rPr>
          <w:rFonts w:ascii="Times New Roman" w:hAnsi="Times New Roman"/>
          <w:sz w:val="24"/>
          <w:szCs w:val="24"/>
        </w:rPr>
        <w:t>________________</w:t>
      </w:r>
    </w:p>
    <w:p w:rsidR="004E318D" w:rsidRPr="0090001D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0001D">
        <w:rPr>
          <w:rFonts w:ascii="Times New Roman" w:hAnsi="Times New Roman"/>
          <w:b/>
          <w:sz w:val="24"/>
          <w:szCs w:val="24"/>
        </w:rPr>
        <w:t>CHIEDE</w:t>
      </w:r>
    </w:p>
    <w:p w:rsidR="004E318D" w:rsidRPr="0090001D" w:rsidRDefault="004E318D" w:rsidP="002A3054">
      <w:pPr>
        <w:ind w:right="160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 xml:space="preserve">in riferimento all’Avviso di selezione e reclutamento di personale docente interno per l’incarico di </w:t>
      </w:r>
      <w:r w:rsidRPr="0090001D">
        <w:rPr>
          <w:rFonts w:ascii="Times New Roman" w:hAnsi="Times New Roman"/>
          <w:b/>
          <w:sz w:val="24"/>
          <w:szCs w:val="24"/>
        </w:rPr>
        <w:t>Referente per la valutazione</w:t>
      </w:r>
      <w:r w:rsidRPr="0090001D">
        <w:rPr>
          <w:rFonts w:ascii="Times New Roman" w:hAnsi="Times New Roman"/>
          <w:sz w:val="24"/>
          <w:szCs w:val="24"/>
        </w:rPr>
        <w:t xml:space="preserve"> del Progetto </w:t>
      </w:r>
      <w:r w:rsidR="002A3054" w:rsidRPr="0090001D">
        <w:rPr>
          <w:rFonts w:ascii="Times New Roman" w:eastAsia="Cambria" w:hAnsi="Times New Roman"/>
          <w:b/>
          <w:sz w:val="24"/>
          <w:szCs w:val="24"/>
        </w:rPr>
        <w:t xml:space="preserve">“SCUOLA…PIACERE DI APPRENDERE” </w:t>
      </w:r>
      <w:r w:rsidRPr="0090001D">
        <w:rPr>
          <w:rFonts w:ascii="Times New Roman" w:hAnsi="Times New Roman"/>
          <w:sz w:val="24"/>
          <w:szCs w:val="24"/>
        </w:rPr>
        <w:t xml:space="preserve">- codice identificativo di progetto </w:t>
      </w:r>
      <w:r w:rsidR="002A3054" w:rsidRPr="0090001D">
        <w:rPr>
          <w:rFonts w:ascii="Times New Roman" w:hAnsi="Times New Roman"/>
          <w:sz w:val="24"/>
          <w:szCs w:val="24"/>
        </w:rPr>
        <w:t>10.2.2</w:t>
      </w:r>
      <w:r w:rsidRPr="0090001D">
        <w:rPr>
          <w:rFonts w:ascii="Times New Roman" w:hAnsi="Times New Roman"/>
          <w:sz w:val="24"/>
          <w:szCs w:val="24"/>
        </w:rPr>
        <w:t>A-FSEPON-SI-2017-</w:t>
      </w:r>
      <w:r w:rsidR="002A3054" w:rsidRPr="0090001D">
        <w:rPr>
          <w:rFonts w:ascii="Times New Roman" w:hAnsi="Times New Roman"/>
          <w:sz w:val="24"/>
          <w:szCs w:val="24"/>
        </w:rPr>
        <w:t>378</w:t>
      </w:r>
      <w:r w:rsidRPr="0090001D">
        <w:rPr>
          <w:rFonts w:ascii="Times New Roman" w:hAnsi="Times New Roman"/>
          <w:sz w:val="24"/>
          <w:szCs w:val="24"/>
        </w:rPr>
        <w:t xml:space="preserve"> di essere incaricato come:</w:t>
      </w:r>
      <w:r w:rsidR="002A3054" w:rsidRPr="0090001D">
        <w:rPr>
          <w:rFonts w:ascii="Times New Roman" w:hAnsi="Times New Roman"/>
          <w:sz w:val="24"/>
          <w:szCs w:val="24"/>
        </w:rPr>
        <w:t xml:space="preserve"> - </w:t>
      </w:r>
      <w:r w:rsidRPr="0090001D">
        <w:rPr>
          <w:rFonts w:ascii="Times New Roman" w:hAnsi="Times New Roman"/>
          <w:sz w:val="24"/>
          <w:szCs w:val="24"/>
        </w:rPr>
        <w:t>docente Referente per la valutazione</w:t>
      </w:r>
    </w:p>
    <w:p w:rsidR="004E318D" w:rsidRPr="0090001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per tut</w:t>
      </w:r>
      <w:r w:rsidR="002A3054" w:rsidRPr="0090001D">
        <w:rPr>
          <w:rFonts w:ascii="Times New Roman" w:hAnsi="Times New Roman"/>
          <w:sz w:val="24"/>
          <w:szCs w:val="24"/>
        </w:rPr>
        <w:t>ti i moduli e per un totale di 6</w:t>
      </w:r>
      <w:r w:rsidRPr="0090001D">
        <w:rPr>
          <w:rFonts w:ascii="Times New Roman" w:hAnsi="Times New Roman"/>
          <w:sz w:val="24"/>
          <w:szCs w:val="24"/>
        </w:rPr>
        <w:t>0 ore così come di seguito indicato:</w:t>
      </w:r>
    </w:p>
    <w:tbl>
      <w:tblPr>
        <w:tblStyle w:val="Grigliatabella"/>
        <w:tblW w:w="5000" w:type="pct"/>
        <w:tblLook w:val="04A0"/>
      </w:tblPr>
      <w:tblGrid>
        <w:gridCol w:w="3593"/>
        <w:gridCol w:w="3593"/>
        <w:gridCol w:w="2668"/>
      </w:tblGrid>
      <w:tr w:rsidR="002A3054" w:rsidRPr="0090001D" w:rsidTr="002A3054"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Tipologia</w:t>
            </w:r>
          </w:p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Titolo modulo e sede</w:t>
            </w:r>
          </w:p>
        </w:tc>
        <w:tc>
          <w:tcPr>
            <w:tcW w:w="1354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n. ore docente di supporto</w:t>
            </w:r>
          </w:p>
        </w:tc>
      </w:tr>
      <w:tr w:rsidR="002A3054" w:rsidRPr="0090001D" w:rsidTr="002A3054"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Lingua madre</w:t>
            </w:r>
          </w:p>
        </w:tc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IL GIORNALINO WEB 2.0</w:t>
            </w: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br/>
              <w:t xml:space="preserve"> Piazza Giovanni XXIII</w:t>
            </w:r>
          </w:p>
        </w:tc>
        <w:tc>
          <w:tcPr>
            <w:tcW w:w="1354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3054" w:rsidRPr="0090001D" w:rsidTr="002A3054"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GEOMETRICANDO</w:t>
            </w: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br/>
              <w:t>Piazza Giovanni XXIII</w:t>
            </w:r>
          </w:p>
        </w:tc>
        <w:tc>
          <w:tcPr>
            <w:tcW w:w="1354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3054" w:rsidRPr="0090001D" w:rsidTr="002A3054"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Matematica</w:t>
            </w:r>
          </w:p>
        </w:tc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I ROBOT</w:t>
            </w: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br/>
              <w:t>Piazza Giovanni XXIII</w:t>
            </w:r>
          </w:p>
        </w:tc>
        <w:tc>
          <w:tcPr>
            <w:tcW w:w="1354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3054" w:rsidRPr="0090001D" w:rsidTr="002A3054"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Scienze</w:t>
            </w:r>
          </w:p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</w:tc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L’ABC DELLA NATURA</w:t>
            </w: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br/>
              <w:t>Piazza Giovanni XXIII</w:t>
            </w:r>
          </w:p>
        </w:tc>
        <w:tc>
          <w:tcPr>
            <w:tcW w:w="1354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3054" w:rsidRPr="0090001D" w:rsidTr="002A3054"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Lingua straniera</w:t>
            </w:r>
          </w:p>
        </w:tc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FLY WITH ENGLISH</w:t>
            </w: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br/>
              <w:t>Piazza Giovanni XXIII</w:t>
            </w:r>
          </w:p>
        </w:tc>
        <w:tc>
          <w:tcPr>
            <w:tcW w:w="1354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3054" w:rsidRPr="0090001D" w:rsidTr="002A3054"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Lingua inglese per gli allievi delle scuole primarie</w:t>
            </w:r>
          </w:p>
        </w:tc>
        <w:tc>
          <w:tcPr>
            <w:tcW w:w="1823" w:type="pct"/>
          </w:tcPr>
          <w:p w:rsidR="002A3054" w:rsidRPr="0090001D" w:rsidRDefault="002A3054" w:rsidP="0040338B">
            <w:pPr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t>ENGLISH ON STAGE</w:t>
            </w:r>
            <w:r w:rsidRPr="0090001D">
              <w:rPr>
                <w:rFonts w:ascii="Times New Roman" w:eastAsia="Cambria" w:hAnsi="Times New Roman"/>
                <w:b/>
                <w:sz w:val="24"/>
                <w:szCs w:val="24"/>
              </w:rPr>
              <w:br/>
              <w:t>Piazza Giovanni XXIII</w:t>
            </w:r>
          </w:p>
        </w:tc>
        <w:tc>
          <w:tcPr>
            <w:tcW w:w="1354" w:type="pct"/>
          </w:tcPr>
          <w:p w:rsidR="002A3054" w:rsidRPr="0090001D" w:rsidRDefault="002A3054" w:rsidP="0040338B">
            <w:pPr>
              <w:rPr>
                <w:rFonts w:ascii="Times New Roman" w:hAnsi="Times New Roman"/>
                <w:sz w:val="24"/>
                <w:szCs w:val="24"/>
              </w:rPr>
            </w:pPr>
            <w:r w:rsidRPr="009000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E318D" w:rsidRPr="0090001D" w:rsidRDefault="002A3054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br/>
      </w:r>
      <w:r w:rsidR="004E318D" w:rsidRPr="0090001D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4E318D" w:rsidRPr="0090001D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0001D">
        <w:rPr>
          <w:rFonts w:ascii="Times New Roman" w:hAnsi="Times New Roman"/>
          <w:b/>
          <w:sz w:val="24"/>
          <w:szCs w:val="24"/>
        </w:rPr>
        <w:lastRenderedPageBreak/>
        <w:t>DICHIARA</w:t>
      </w:r>
    </w:p>
    <w:p w:rsidR="004E318D" w:rsidRPr="0090001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sotto la personale responsabilità di:</w:t>
      </w:r>
    </w:p>
    <w:p w:rsidR="004E318D" w:rsidRPr="0090001D" w:rsidRDefault="004E318D" w:rsidP="0090001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essere nato/a a _________________</w:t>
      </w:r>
      <w:r w:rsidR="0090001D">
        <w:rPr>
          <w:rFonts w:ascii="Times New Roman" w:hAnsi="Times New Roman"/>
          <w:sz w:val="24"/>
          <w:szCs w:val="24"/>
        </w:rPr>
        <w:t>____________</w:t>
      </w:r>
      <w:r w:rsidRPr="0090001D">
        <w:rPr>
          <w:rFonts w:ascii="Times New Roman" w:hAnsi="Times New Roman"/>
          <w:sz w:val="24"/>
          <w:szCs w:val="24"/>
        </w:rPr>
        <w:t xml:space="preserve"> il ____________________________</w:t>
      </w:r>
    </w:p>
    <w:p w:rsidR="004E318D" w:rsidRPr="0090001D" w:rsidRDefault="004E318D" w:rsidP="0090001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essere residente a _________________________________________________________</w:t>
      </w:r>
    </w:p>
    <w:p w:rsidR="004E318D" w:rsidRPr="0090001D" w:rsidRDefault="0090001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essere </w:t>
      </w:r>
      <w:r w:rsidR="004E318D" w:rsidRPr="0090001D">
        <w:rPr>
          <w:rFonts w:ascii="Times New Roman" w:hAnsi="Times New Roman"/>
          <w:sz w:val="24"/>
          <w:szCs w:val="24"/>
        </w:rPr>
        <w:t>cittadino___________________________________________________________</w:t>
      </w:r>
    </w:p>
    <w:p w:rsidR="004E318D" w:rsidRPr="0090001D" w:rsidRDefault="004E318D" w:rsidP="004E318D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godere dei diritti politici</w:t>
      </w:r>
    </w:p>
    <w:p w:rsidR="004E318D" w:rsidRPr="0090001D" w:rsidRDefault="004E318D" w:rsidP="0090001D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svolgere la professione di ____________________________________________________</w:t>
      </w:r>
    </w:p>
    <w:p w:rsidR="004E318D" w:rsidRPr="0090001D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aver letto e compreso i contenuti dell’informativa sulla tutela dei dati personali</w:t>
      </w:r>
    </w:p>
    <w:p w:rsidR="004E318D" w:rsidRPr="0090001D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essere in possesso di conoscenze, competenze ed esperienze specifiche richieste ai fini della valutazione</w:t>
      </w:r>
    </w:p>
    <w:p w:rsidR="004E318D" w:rsidRPr="0090001D" w:rsidRDefault="004E318D" w:rsidP="004E318D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essere in possesso dei titoli di accesso come di seguito specificato:</w:t>
      </w:r>
    </w:p>
    <w:p w:rsidR="004E318D" w:rsidRPr="0090001D" w:rsidRDefault="004E318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diploma di scuola secondaria di secondo grado</w:t>
      </w:r>
    </w:p>
    <w:p w:rsidR="004E318D" w:rsidRPr="0090001D" w:rsidRDefault="004E318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profilo docente</w:t>
      </w:r>
    </w:p>
    <w:p w:rsidR="004E318D" w:rsidRPr="0090001D" w:rsidRDefault="0090001D" w:rsidP="004E318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possesso di </w:t>
      </w:r>
      <w:r w:rsidR="004E318D" w:rsidRPr="0090001D">
        <w:rPr>
          <w:rFonts w:ascii="Times New Roman" w:hAnsi="Times New Roman"/>
          <w:sz w:val="24"/>
          <w:szCs w:val="24"/>
        </w:rPr>
        <w:t>competenze</w:t>
      </w:r>
      <w:r>
        <w:rPr>
          <w:rFonts w:ascii="Times New Roman" w:hAnsi="Times New Roman"/>
          <w:sz w:val="24"/>
          <w:szCs w:val="24"/>
        </w:rPr>
        <w:t xml:space="preserve"> informatiche </w:t>
      </w:r>
      <w:r w:rsidR="004E318D" w:rsidRPr="0090001D">
        <w:rPr>
          <w:rFonts w:ascii="Times New Roman" w:hAnsi="Times New Roman"/>
          <w:sz w:val="24"/>
          <w:szCs w:val="24"/>
        </w:rPr>
        <w:t>certificate o autocertificate  per la completa  autonomia nell’uso della piattaforma Ministeriale PON 2014/2020</w:t>
      </w:r>
    </w:p>
    <w:p w:rsidR="004E318D" w:rsidRPr="0090001D" w:rsidRDefault="004E318D" w:rsidP="004E318D">
      <w:pPr>
        <w:jc w:val="center"/>
        <w:rPr>
          <w:rFonts w:ascii="Times New Roman" w:hAnsi="Times New Roman"/>
          <w:b/>
          <w:sz w:val="24"/>
          <w:szCs w:val="24"/>
        </w:rPr>
      </w:pPr>
      <w:r w:rsidRPr="0090001D">
        <w:rPr>
          <w:rFonts w:ascii="Times New Roman" w:hAnsi="Times New Roman"/>
          <w:b/>
          <w:sz w:val="24"/>
          <w:szCs w:val="24"/>
        </w:rPr>
        <w:t>DICHIARA INOLTRE DI</w:t>
      </w:r>
    </w:p>
    <w:p w:rsidR="004E318D" w:rsidRPr="0090001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essere  in possesso dei sottoelencati titoli culturali e professionali previsti dall’Avviso e indicati dettagliatamente nella tabella che segue:</w:t>
      </w:r>
    </w:p>
    <w:p w:rsidR="004E318D" w:rsidRDefault="004E318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p w:rsid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108"/>
        <w:gridCol w:w="3766"/>
        <w:gridCol w:w="1345"/>
        <w:gridCol w:w="1559"/>
      </w:tblGrid>
      <w:tr w:rsidR="0090001D" w:rsidRPr="004E318D" w:rsidTr="008213B2">
        <w:trPr>
          <w:trHeight w:val="557"/>
        </w:trPr>
        <w:tc>
          <w:tcPr>
            <w:tcW w:w="1589" w:type="pct"/>
          </w:tcPr>
          <w:p w:rsidR="0090001D" w:rsidRPr="004E318D" w:rsidRDefault="0090001D" w:rsidP="008213B2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lastRenderedPageBreak/>
              <w:t>TITOLI</w:t>
            </w:r>
          </w:p>
        </w:tc>
        <w:tc>
          <w:tcPr>
            <w:tcW w:w="1926" w:type="pct"/>
          </w:tcPr>
          <w:p w:rsidR="0090001D" w:rsidRPr="004E318D" w:rsidRDefault="0090001D" w:rsidP="008213B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DESCRIZIONE VALUTAZIONE</w:t>
            </w: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PUNTI</w:t>
            </w: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RISERVATO</w:t>
            </w:r>
          </w:p>
        </w:tc>
      </w:tr>
      <w:tr w:rsidR="0090001D" w:rsidRPr="004E318D" w:rsidTr="008213B2">
        <w:trPr>
          <w:trHeight w:val="107"/>
        </w:trPr>
        <w:tc>
          <w:tcPr>
            <w:tcW w:w="1589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 xml:space="preserve"> A) Diploma di laurea attinente conseguito nel precedente ordinamento universitario ovvero laurea specialistica di cui al nuovo ordinamento universitario.</w:t>
            </w:r>
          </w:p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26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Votazione fino a 90/110 punti 8</w:t>
            </w:r>
            <w:r w:rsidRPr="004E318D">
              <w:rPr>
                <w:rFonts w:ascii="Times New Roman" w:hAnsi="Times New Roman"/>
                <w:sz w:val="20"/>
              </w:rPr>
              <w:br/>
              <w:t>Votazione da 91/110 a 100/110 punti 10</w:t>
            </w:r>
            <w:r w:rsidRPr="004E318D">
              <w:rPr>
                <w:rFonts w:ascii="Times New Roman" w:hAnsi="Times New Roman"/>
                <w:sz w:val="20"/>
              </w:rPr>
              <w:br/>
              <w:t>Votazione da 101/110 fino a 108/110 punti 12</w:t>
            </w:r>
            <w:r w:rsidRPr="004E318D">
              <w:rPr>
                <w:rFonts w:ascii="Times New Roman" w:hAnsi="Times New Roman"/>
                <w:sz w:val="20"/>
              </w:rPr>
              <w:br/>
              <w:t>Votazione da 109/110 a 110/110 punti 14</w:t>
            </w:r>
            <w:r w:rsidRPr="004E318D">
              <w:rPr>
                <w:rFonts w:ascii="Times New Roman" w:hAnsi="Times New Roman"/>
                <w:sz w:val="20"/>
              </w:rPr>
              <w:br/>
              <w:t>Lode punto 1</w:t>
            </w: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01D" w:rsidRPr="004E318D" w:rsidTr="008213B2">
        <w:trPr>
          <w:trHeight w:val="107"/>
        </w:trPr>
        <w:tc>
          <w:tcPr>
            <w:tcW w:w="1589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>B)Seconda Laurea</w:t>
            </w:r>
          </w:p>
        </w:tc>
        <w:tc>
          <w:tcPr>
            <w:tcW w:w="1926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Punti 2</w:t>
            </w:r>
            <w:r w:rsidRPr="004E318D">
              <w:rPr>
                <w:rFonts w:ascii="Times New Roman" w:hAnsi="Times New Roman"/>
                <w:sz w:val="20"/>
              </w:rPr>
              <w:br/>
              <w:t xml:space="preserve">Lode punto 1 </w:t>
            </w: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01D" w:rsidRPr="004E318D" w:rsidTr="008213B2">
        <w:trPr>
          <w:trHeight w:val="107"/>
        </w:trPr>
        <w:tc>
          <w:tcPr>
            <w:tcW w:w="1589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>C) Titoli relativi a specializzazioni, diplomi di perfezionamento post laurea, master, dottorato di ricerca, (tutti di durata non inferiore ad un anno) rilasciati da Università Statali e non Statali</w:t>
            </w:r>
          </w:p>
        </w:tc>
        <w:tc>
          <w:tcPr>
            <w:tcW w:w="1926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Punti 3</w:t>
            </w:r>
            <w:r w:rsidRPr="004E318D">
              <w:rPr>
                <w:rFonts w:ascii="Times New Roman" w:hAnsi="Times New Roman"/>
                <w:sz w:val="20"/>
              </w:rPr>
              <w:br/>
              <w:t>(massimo punti 6)</w:t>
            </w:r>
          </w:p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01D" w:rsidRPr="004E318D" w:rsidTr="008213B2">
        <w:trPr>
          <w:trHeight w:val="107"/>
        </w:trPr>
        <w:tc>
          <w:tcPr>
            <w:tcW w:w="1589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>D)Diploma di scuola secondaria di secondo grado ( il diploma verrà valutato solo per chi non ha la laurea)</w:t>
            </w:r>
          </w:p>
        </w:tc>
        <w:tc>
          <w:tcPr>
            <w:tcW w:w="1926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Votazione fino a 75/100 – 45/60 punti 1</w:t>
            </w:r>
            <w:r w:rsidRPr="004E318D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76 A"/>
              </w:smartTagPr>
              <w:r w:rsidRPr="004E318D">
                <w:rPr>
                  <w:rFonts w:ascii="Times New Roman" w:hAnsi="Times New Roman"/>
                  <w:sz w:val="20"/>
                </w:rPr>
                <w:t>76 a</w:t>
              </w:r>
            </w:smartTag>
            <w:r w:rsidRPr="004E318D">
              <w:rPr>
                <w:rFonts w:ascii="Times New Roman" w:hAnsi="Times New Roman"/>
                <w:sz w:val="20"/>
              </w:rPr>
              <w:t xml:space="preserve"> 82/100 - da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4E318D">
                <w:rPr>
                  <w:rFonts w:ascii="Times New Roman" w:hAnsi="Times New Roman"/>
                  <w:sz w:val="20"/>
                </w:rPr>
                <w:t>46 a</w:t>
              </w:r>
            </w:smartTag>
            <w:r w:rsidRPr="004E318D">
              <w:rPr>
                <w:rFonts w:ascii="Times New Roman" w:hAnsi="Times New Roman"/>
                <w:sz w:val="20"/>
              </w:rPr>
              <w:t xml:space="preserve"> 49/60 punti 2</w:t>
            </w:r>
            <w:r w:rsidRPr="004E318D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83 A"/>
              </w:smartTagPr>
              <w:r w:rsidRPr="004E318D">
                <w:rPr>
                  <w:rFonts w:ascii="Times New Roman" w:hAnsi="Times New Roman"/>
                  <w:sz w:val="20"/>
                </w:rPr>
                <w:t>83 a</w:t>
              </w:r>
            </w:smartTag>
            <w:r w:rsidRPr="004E318D">
              <w:rPr>
                <w:rFonts w:ascii="Times New Roman" w:hAnsi="Times New Roman"/>
                <w:sz w:val="20"/>
              </w:rPr>
              <w:t xml:space="preserve"> 90/100 - da 50 54/60 punti 3</w:t>
            </w:r>
            <w:r w:rsidRPr="004E318D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4E318D">
                <w:rPr>
                  <w:rFonts w:ascii="Times New Roman" w:hAnsi="Times New Roman"/>
                  <w:sz w:val="20"/>
                </w:rPr>
                <w:t>91 a</w:t>
              </w:r>
            </w:smartTag>
            <w:r w:rsidRPr="004E318D">
              <w:rPr>
                <w:rFonts w:ascii="Times New Roman" w:hAnsi="Times New Roman"/>
                <w:sz w:val="20"/>
              </w:rPr>
              <w:t xml:space="preserve"> 95/100 -da </w:t>
            </w:r>
            <w:smartTag w:uri="urn:schemas-microsoft-com:office:smarttags" w:element="metricconverter">
              <w:smartTagPr>
                <w:attr w:name="ProductID" w:val="55 A"/>
              </w:smartTagPr>
              <w:r w:rsidRPr="004E318D">
                <w:rPr>
                  <w:rFonts w:ascii="Times New Roman" w:hAnsi="Times New Roman"/>
                  <w:sz w:val="20"/>
                </w:rPr>
                <w:t>55 a</w:t>
              </w:r>
            </w:smartTag>
            <w:r w:rsidRPr="004E318D">
              <w:rPr>
                <w:rFonts w:ascii="Times New Roman" w:hAnsi="Times New Roman"/>
                <w:sz w:val="20"/>
              </w:rPr>
              <w:t xml:space="preserve"> 57/60 punti 4</w:t>
            </w:r>
            <w:r w:rsidRPr="004E318D">
              <w:rPr>
                <w:rFonts w:ascii="Times New Roman" w:hAnsi="Times New Roman"/>
                <w:sz w:val="20"/>
              </w:rPr>
              <w:br/>
              <w:t xml:space="preserve">Votazione da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4E318D">
                <w:rPr>
                  <w:rFonts w:ascii="Times New Roman" w:hAnsi="Times New Roman"/>
                  <w:sz w:val="20"/>
                </w:rPr>
                <w:t>96 a</w:t>
              </w:r>
            </w:smartTag>
            <w:r w:rsidRPr="004E318D">
              <w:rPr>
                <w:rFonts w:ascii="Times New Roman" w:hAnsi="Times New Roman"/>
                <w:sz w:val="20"/>
              </w:rPr>
              <w:t xml:space="preserve"> 100/100 -da </w:t>
            </w:r>
            <w:smartTag w:uri="urn:schemas-microsoft-com:office:smarttags" w:element="metricconverter">
              <w:smartTagPr>
                <w:attr w:name="ProductID" w:val="58 A"/>
              </w:smartTagPr>
              <w:r w:rsidRPr="004E318D">
                <w:rPr>
                  <w:rFonts w:ascii="Times New Roman" w:hAnsi="Times New Roman"/>
                  <w:sz w:val="20"/>
                </w:rPr>
                <w:t>58 a</w:t>
              </w:r>
            </w:smartTag>
            <w:r w:rsidRPr="004E318D">
              <w:rPr>
                <w:rFonts w:ascii="Times New Roman" w:hAnsi="Times New Roman"/>
                <w:sz w:val="20"/>
              </w:rPr>
              <w:t xml:space="preserve"> 60/60 punti 5</w:t>
            </w: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01D" w:rsidRPr="004E318D" w:rsidTr="008213B2">
        <w:trPr>
          <w:trHeight w:val="107"/>
        </w:trPr>
        <w:tc>
          <w:tcPr>
            <w:tcW w:w="1589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>E)Attività professionale svolta in progetti PON o POR in altre istituzioni scolastiche</w:t>
            </w:r>
          </w:p>
        </w:tc>
        <w:tc>
          <w:tcPr>
            <w:tcW w:w="1926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Punti 5 a progetto (per un massimo di 20 punti)</w:t>
            </w: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01D" w:rsidRPr="004E318D" w:rsidTr="008213B2">
        <w:trPr>
          <w:trHeight w:val="107"/>
        </w:trPr>
        <w:tc>
          <w:tcPr>
            <w:tcW w:w="1589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>F)Attività di docenza in qualità di esperti svolta presso l’ I.C.. “G. Falcone”e l’I.C. “E. Fermi” o in Progetti PON, INDIRE sulla tematica del modulo</w:t>
            </w:r>
          </w:p>
        </w:tc>
        <w:tc>
          <w:tcPr>
            <w:tcW w:w="1926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Punti 10 a progetto</w:t>
            </w:r>
            <w:r w:rsidRPr="004E318D">
              <w:rPr>
                <w:rFonts w:ascii="Times New Roman" w:hAnsi="Times New Roman"/>
                <w:sz w:val="20"/>
              </w:rPr>
              <w:br/>
              <w:t xml:space="preserve"> (per un massimo di 40 punti)</w:t>
            </w:r>
          </w:p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01D" w:rsidRPr="004E318D" w:rsidTr="008213B2">
        <w:trPr>
          <w:trHeight w:val="107"/>
        </w:trPr>
        <w:tc>
          <w:tcPr>
            <w:tcW w:w="1589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 xml:space="preserve"> G) Patente E.C.D.L., EUCIP, IC3 o certificazione nelle TIC , MOS. Corsi di formazione sull’uso delle TIC (minimo 20 ore)</w:t>
            </w:r>
          </w:p>
        </w:tc>
        <w:tc>
          <w:tcPr>
            <w:tcW w:w="1926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Punti 5 per ogni titolo</w:t>
            </w: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01D" w:rsidRPr="004E318D" w:rsidTr="008213B2">
        <w:trPr>
          <w:trHeight w:val="107"/>
        </w:trPr>
        <w:tc>
          <w:tcPr>
            <w:tcW w:w="1589" w:type="pct"/>
          </w:tcPr>
          <w:p w:rsidR="0090001D" w:rsidRPr="004E318D" w:rsidRDefault="0090001D" w:rsidP="008213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>H)  Conoscenza delle procedure di certificazione CAMBRIDGE (solo per i moduli di inglese )</w:t>
            </w:r>
          </w:p>
        </w:tc>
        <w:tc>
          <w:tcPr>
            <w:tcW w:w="1926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E318D">
              <w:rPr>
                <w:rFonts w:ascii="Times New Roman" w:hAnsi="Times New Roman"/>
                <w:sz w:val="20"/>
              </w:rPr>
              <w:t>Punti 3</w:t>
            </w: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90001D" w:rsidRPr="004E318D" w:rsidTr="008213B2">
        <w:trPr>
          <w:trHeight w:val="611"/>
        </w:trPr>
        <w:tc>
          <w:tcPr>
            <w:tcW w:w="3515" w:type="pct"/>
            <w:gridSpan w:val="2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4E318D">
              <w:rPr>
                <w:rFonts w:ascii="Times New Roman" w:hAnsi="Times New Roman"/>
                <w:b/>
                <w:sz w:val="20"/>
              </w:rPr>
              <w:t>Totale punti</w:t>
            </w:r>
          </w:p>
        </w:tc>
        <w:tc>
          <w:tcPr>
            <w:tcW w:w="688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7" w:type="pct"/>
          </w:tcPr>
          <w:p w:rsidR="0090001D" w:rsidRPr="004E318D" w:rsidRDefault="0090001D" w:rsidP="008213B2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90001D" w:rsidRPr="0090001D" w:rsidRDefault="0090001D" w:rsidP="004E318D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F1F97" w:rsidRPr="0090001D" w:rsidRDefault="004F1F97" w:rsidP="004E318D">
      <w:pPr>
        <w:rPr>
          <w:rFonts w:ascii="Times New Roman" w:hAnsi="Times New Roman"/>
          <w:sz w:val="24"/>
          <w:szCs w:val="24"/>
        </w:rPr>
      </w:pPr>
    </w:p>
    <w:p w:rsidR="004E318D" w:rsidRPr="0090001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Il/La sottoscritto/a dichiara altr</w:t>
      </w:r>
      <w:r w:rsidR="00FF4F8B" w:rsidRPr="0090001D">
        <w:rPr>
          <w:rFonts w:ascii="Times New Roman" w:hAnsi="Times New Roman"/>
          <w:sz w:val="24"/>
          <w:szCs w:val="24"/>
        </w:rPr>
        <w:t>e</w:t>
      </w:r>
      <w:r w:rsidRPr="0090001D">
        <w:rPr>
          <w:rFonts w:ascii="Times New Roman" w:hAnsi="Times New Roman"/>
          <w:sz w:val="24"/>
          <w:szCs w:val="24"/>
        </w:rPr>
        <w:t>sì:</w:t>
      </w:r>
    </w:p>
    <w:p w:rsidR="004E318D" w:rsidRPr="0090001D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90001D">
        <w:rPr>
          <w:rFonts w:ascii="Times New Roman" w:hAnsi="Times New Roman"/>
          <w:sz w:val="24"/>
          <w:szCs w:val="24"/>
        </w:rPr>
        <w:t>Lgs</w:t>
      </w:r>
      <w:proofErr w:type="spellEnd"/>
      <w:r w:rsidRPr="0090001D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90001D">
        <w:rPr>
          <w:rFonts w:ascii="Times New Roman" w:hAnsi="Times New Roman"/>
          <w:sz w:val="24"/>
          <w:szCs w:val="24"/>
        </w:rPr>
        <w:t>Lgs</w:t>
      </w:r>
      <w:proofErr w:type="spellEnd"/>
      <w:r w:rsidRPr="0090001D">
        <w:rPr>
          <w:rFonts w:ascii="Times New Roman" w:hAnsi="Times New Roman"/>
          <w:sz w:val="24"/>
          <w:szCs w:val="24"/>
        </w:rPr>
        <w:t xml:space="preserve"> n. 39/2013);</w:t>
      </w:r>
    </w:p>
    <w:p w:rsidR="004E318D" w:rsidRPr="0090001D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4E318D" w:rsidRPr="0090001D" w:rsidRDefault="004E318D" w:rsidP="004E318D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lastRenderedPageBreak/>
        <w:t>che i titoli elencati in sintesi  trovano riscontro nel curriculum allegato;</w:t>
      </w:r>
    </w:p>
    <w:p w:rsidR="004E318D" w:rsidRPr="0090001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Come previsto dall’Avviso si allega:</w:t>
      </w:r>
    </w:p>
    <w:p w:rsidR="004E318D" w:rsidRPr="0090001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CV in formato europeo sottoscritto;</w:t>
      </w:r>
    </w:p>
    <w:p w:rsidR="004E318D" w:rsidRPr="0090001D" w:rsidRDefault="004E318D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Copia  di un documento di identità valido.</w:t>
      </w:r>
    </w:p>
    <w:p w:rsidR="004E318D" w:rsidRPr="0090001D" w:rsidRDefault="00FF4F8B" w:rsidP="004E318D">
      <w:pPr>
        <w:jc w:val="both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San Giovanni La Punta</w:t>
      </w:r>
      <w:r w:rsidR="004E318D" w:rsidRPr="0090001D">
        <w:rPr>
          <w:rFonts w:ascii="Times New Roman" w:hAnsi="Times New Roman"/>
          <w:sz w:val="24"/>
          <w:szCs w:val="24"/>
        </w:rPr>
        <w:t>, ____________________</w:t>
      </w:r>
    </w:p>
    <w:p w:rsidR="004E318D" w:rsidRPr="0090001D" w:rsidRDefault="004E318D" w:rsidP="004E318D">
      <w:pPr>
        <w:jc w:val="both"/>
        <w:rPr>
          <w:rFonts w:ascii="Times New Roman" w:hAnsi="Times New Roman"/>
          <w:sz w:val="24"/>
          <w:szCs w:val="24"/>
        </w:rPr>
      </w:pPr>
    </w:p>
    <w:p w:rsidR="004E318D" w:rsidRPr="0090001D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FIRMA</w:t>
      </w:r>
    </w:p>
    <w:p w:rsidR="004E318D" w:rsidRPr="0090001D" w:rsidRDefault="004E318D" w:rsidP="004E318D">
      <w:pPr>
        <w:jc w:val="right"/>
        <w:rPr>
          <w:rFonts w:ascii="Times New Roman" w:hAnsi="Times New Roman"/>
          <w:sz w:val="24"/>
          <w:szCs w:val="24"/>
        </w:rPr>
      </w:pPr>
      <w:r w:rsidRPr="0090001D">
        <w:rPr>
          <w:rFonts w:ascii="Times New Roman" w:hAnsi="Times New Roman"/>
          <w:sz w:val="24"/>
          <w:szCs w:val="24"/>
        </w:rPr>
        <w:t>______________________________________</w:t>
      </w:r>
    </w:p>
    <w:p w:rsidR="008F21EA" w:rsidRDefault="008F21EA" w:rsidP="008F2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>101/2018 – e del Regolamento Europeo 2016/679. Più specificatamente in linea con quanto previsto dall’art. 13 del sopracitato Regolamento, il Titolare indica i modi e i termini di tale trattamento nella informativa pubblicata nel sito WEB dell’Istituto alla pagina “Privacy e Protezione dei Dati”. Se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</w:t>
      </w:r>
    </w:p>
    <w:p w:rsidR="008F21EA" w:rsidRDefault="008F21EA" w:rsidP="008F2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 Giovanni La Punta, ____________________</w:t>
      </w:r>
    </w:p>
    <w:p w:rsidR="008F21EA" w:rsidRDefault="008F21EA" w:rsidP="008F21E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8F21EA" w:rsidRDefault="008F21EA" w:rsidP="008F21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4E318D" w:rsidRPr="0090001D" w:rsidRDefault="004E318D" w:rsidP="008F21EA">
      <w:pPr>
        <w:jc w:val="both"/>
        <w:rPr>
          <w:rFonts w:ascii="Times New Roman" w:hAnsi="Times New Roman"/>
          <w:sz w:val="24"/>
          <w:szCs w:val="24"/>
        </w:rPr>
      </w:pPr>
    </w:p>
    <w:sectPr w:rsidR="004E318D" w:rsidRPr="0090001D" w:rsidSect="002A3054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E318D"/>
    <w:rsid w:val="000215D1"/>
    <w:rsid w:val="000A5B80"/>
    <w:rsid w:val="001E3DF3"/>
    <w:rsid w:val="002A3054"/>
    <w:rsid w:val="002B127F"/>
    <w:rsid w:val="003509E7"/>
    <w:rsid w:val="003E3D80"/>
    <w:rsid w:val="004E318D"/>
    <w:rsid w:val="004F1F97"/>
    <w:rsid w:val="005809E4"/>
    <w:rsid w:val="005B1990"/>
    <w:rsid w:val="005B4E64"/>
    <w:rsid w:val="0066060E"/>
    <w:rsid w:val="006712F2"/>
    <w:rsid w:val="00692CD4"/>
    <w:rsid w:val="0069681D"/>
    <w:rsid w:val="00766100"/>
    <w:rsid w:val="00857025"/>
    <w:rsid w:val="008F21EA"/>
    <w:rsid w:val="0090001D"/>
    <w:rsid w:val="00933D0C"/>
    <w:rsid w:val="009F4AD5"/>
    <w:rsid w:val="00AD6C26"/>
    <w:rsid w:val="00B06365"/>
    <w:rsid w:val="00B36A8F"/>
    <w:rsid w:val="00DA584F"/>
    <w:rsid w:val="00DD1B35"/>
    <w:rsid w:val="00DF72FC"/>
    <w:rsid w:val="00E012FE"/>
    <w:rsid w:val="00E07F12"/>
    <w:rsid w:val="00FF4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18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318D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4E318D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2A3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2018-12-05T13:30:00Z</cp:lastPrinted>
  <dcterms:created xsi:type="dcterms:W3CDTF">2018-10-29T12:23:00Z</dcterms:created>
  <dcterms:modified xsi:type="dcterms:W3CDTF">2018-12-05T13:30:00Z</dcterms:modified>
</cp:coreProperties>
</file>